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F8A" w:rsidRPr="001C4C77" w:rsidRDefault="00342F8A" w:rsidP="00342F8A">
      <w:pPr>
        <w:jc w:val="right"/>
        <w:rPr>
          <w:bCs/>
          <w:szCs w:val="28"/>
        </w:rPr>
      </w:pPr>
      <w:r w:rsidRPr="001C4C77">
        <w:rPr>
          <w:bCs/>
          <w:szCs w:val="28"/>
        </w:rPr>
        <w:t>Приложение к Программе</w:t>
      </w:r>
    </w:p>
    <w:p w:rsidR="00342F8A" w:rsidRDefault="00342F8A" w:rsidP="00342F8A">
      <w:pPr>
        <w:rPr>
          <w:b/>
          <w:bCs/>
          <w:sz w:val="28"/>
          <w:szCs w:val="28"/>
        </w:rPr>
      </w:pPr>
    </w:p>
    <w:p w:rsidR="006723FF" w:rsidRDefault="006723FF" w:rsidP="00342F8A">
      <w:pPr>
        <w:rPr>
          <w:b/>
          <w:bCs/>
          <w:sz w:val="28"/>
          <w:szCs w:val="28"/>
        </w:rPr>
      </w:pPr>
    </w:p>
    <w:p w:rsidR="006723FF" w:rsidRDefault="00342F8A" w:rsidP="00342F8A">
      <w:pPr>
        <w:jc w:val="center"/>
        <w:rPr>
          <w:bCs/>
        </w:rPr>
      </w:pPr>
      <w:r w:rsidRPr="006723FF">
        <w:rPr>
          <w:bCs/>
        </w:rPr>
        <w:t xml:space="preserve">Перечень профилактических мероприятий, </w:t>
      </w:r>
    </w:p>
    <w:p w:rsidR="00342F8A" w:rsidRPr="006723FF" w:rsidRDefault="00342F8A" w:rsidP="00342F8A">
      <w:pPr>
        <w:jc w:val="center"/>
        <w:rPr>
          <w:bCs/>
        </w:rPr>
      </w:pPr>
      <w:r w:rsidRPr="006723FF">
        <w:rPr>
          <w:bCs/>
        </w:rPr>
        <w:t>сроки (периодичность) их проведения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141"/>
        <w:gridCol w:w="3119"/>
        <w:gridCol w:w="141"/>
        <w:gridCol w:w="2268"/>
        <w:gridCol w:w="1701"/>
      </w:tblGrid>
      <w:tr w:rsidR="00342F8A" w:rsidRPr="00B5315D" w:rsidTr="006723F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F8A" w:rsidRPr="00AC46DF" w:rsidRDefault="00342F8A" w:rsidP="00E5789F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C46DF">
              <w:rPr>
                <w:rFonts w:ascii="Times New Roman" w:eastAsia="Calibri" w:hAnsi="Times New Roman" w:cs="Times New Roman"/>
                <w:sz w:val="22"/>
                <w:szCs w:val="22"/>
              </w:rPr>
              <w:t>№</w:t>
            </w:r>
          </w:p>
          <w:p w:rsidR="00342F8A" w:rsidRPr="00AC46DF" w:rsidRDefault="00342F8A" w:rsidP="00E5789F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F8A" w:rsidRPr="00AC46DF" w:rsidRDefault="00342F8A" w:rsidP="00E5789F">
            <w:pPr>
              <w:jc w:val="center"/>
              <w:rPr>
                <w:rFonts w:eastAsia="Calibri"/>
                <w:sz w:val="22"/>
                <w:szCs w:val="22"/>
              </w:rPr>
            </w:pPr>
            <w:r w:rsidRPr="00AC46DF">
              <w:rPr>
                <w:rFonts w:eastAsia="Calibri"/>
                <w:bCs/>
                <w:sz w:val="22"/>
                <w:szCs w:val="22"/>
              </w:rPr>
              <w:t>Вид мероприятия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F8A" w:rsidRPr="00AC46DF" w:rsidRDefault="00342F8A" w:rsidP="00E5789F">
            <w:pPr>
              <w:ind w:firstLine="36"/>
              <w:jc w:val="center"/>
              <w:rPr>
                <w:rFonts w:eastAsia="Calibri"/>
                <w:sz w:val="22"/>
                <w:szCs w:val="22"/>
              </w:rPr>
            </w:pPr>
            <w:r w:rsidRPr="00AC46DF">
              <w:rPr>
                <w:rFonts w:eastAsia="Calibri"/>
                <w:bCs/>
                <w:sz w:val="22"/>
                <w:szCs w:val="22"/>
              </w:rPr>
              <w:t>Форма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8A" w:rsidRPr="00AC46DF" w:rsidRDefault="00342F8A" w:rsidP="00E578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6DF">
              <w:rPr>
                <w:sz w:val="22"/>
                <w:szCs w:val="22"/>
              </w:rPr>
              <w:t>Подразделение и (или) должностные лица администрации Крымского городского поселения Крымского района, ответственные за реализацию мероприятия</w:t>
            </w:r>
          </w:p>
          <w:p w:rsidR="00342F8A" w:rsidRPr="00AC46DF" w:rsidRDefault="00342F8A" w:rsidP="00E5789F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F8A" w:rsidRPr="00AC46DF" w:rsidRDefault="00342F8A" w:rsidP="00342F8A">
            <w:pPr>
              <w:jc w:val="center"/>
              <w:rPr>
                <w:rFonts w:eastAsia="Calibri"/>
                <w:sz w:val="22"/>
                <w:szCs w:val="22"/>
              </w:rPr>
            </w:pPr>
            <w:r w:rsidRPr="00AC46DF">
              <w:rPr>
                <w:rFonts w:eastAsia="Calibri"/>
                <w:bCs/>
                <w:sz w:val="22"/>
                <w:szCs w:val="22"/>
              </w:rPr>
              <w:t>Сроки (периодичность) их проведения</w:t>
            </w:r>
          </w:p>
        </w:tc>
      </w:tr>
      <w:tr w:rsidR="00342F8A" w:rsidRPr="00B5315D" w:rsidTr="006723FF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F8A" w:rsidRPr="00B5315D" w:rsidRDefault="00342F8A" w:rsidP="00E5789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F8A" w:rsidRPr="00B5315D" w:rsidRDefault="00342F8A" w:rsidP="00E5789F">
            <w:pPr>
              <w:ind w:firstLine="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F8A" w:rsidRPr="00B5315D" w:rsidRDefault="00342F8A" w:rsidP="00E5789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8A" w:rsidRDefault="00342F8A" w:rsidP="00E5789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8A" w:rsidRPr="00B5315D" w:rsidRDefault="00342F8A" w:rsidP="00E5789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</w:tr>
      <w:tr w:rsidR="00342F8A" w:rsidRPr="00B5315D" w:rsidTr="006723FF">
        <w:trPr>
          <w:trHeight w:val="140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F8A" w:rsidRPr="00B5315D" w:rsidRDefault="00342F8A" w:rsidP="00342F8A">
            <w:pPr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1.</w:t>
            </w:r>
          </w:p>
          <w:p w:rsidR="00342F8A" w:rsidRPr="00B5315D" w:rsidRDefault="00342F8A" w:rsidP="00342F8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F8A" w:rsidRPr="00B5315D" w:rsidRDefault="00342F8A" w:rsidP="00342F8A">
            <w:pPr>
              <w:ind w:firstLine="8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Информирование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F8A" w:rsidRPr="00B5315D" w:rsidRDefault="00342F8A" w:rsidP="00342F8A">
            <w:pPr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 xml:space="preserve">Проведение публичных </w:t>
            </w:r>
            <w:r>
              <w:rPr>
                <w:rFonts w:eastAsia="Calibri"/>
                <w:sz w:val="22"/>
                <w:szCs w:val="22"/>
              </w:rPr>
              <w:t>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8A" w:rsidRPr="00B5315D" w:rsidRDefault="00342F8A" w:rsidP="00342F8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8A" w:rsidRPr="00B5315D" w:rsidRDefault="00342F8A" w:rsidP="00342F8A">
            <w:pPr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По мере необходимости в течение года</w:t>
            </w:r>
          </w:p>
          <w:p w:rsidR="00342F8A" w:rsidRPr="00B5315D" w:rsidRDefault="00342F8A" w:rsidP="00342F8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342F8A" w:rsidRPr="00B5315D" w:rsidTr="006723FF">
        <w:trPr>
          <w:trHeight w:val="18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F8A" w:rsidRPr="00B5315D" w:rsidRDefault="00342F8A" w:rsidP="00342F8A">
            <w:pPr>
              <w:ind w:firstLine="33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F8A" w:rsidRPr="00B5315D" w:rsidRDefault="00342F8A" w:rsidP="00342F8A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F8A" w:rsidRPr="00B5315D" w:rsidRDefault="00342F8A" w:rsidP="00342F8A">
            <w:pPr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 xml:space="preserve">Публикация </w:t>
            </w:r>
            <w:proofErr w:type="gramStart"/>
            <w:r w:rsidRPr="00B5315D">
              <w:rPr>
                <w:rFonts w:eastAsia="Calibri"/>
                <w:sz w:val="22"/>
                <w:szCs w:val="22"/>
              </w:rPr>
              <w:t xml:space="preserve">на сайте руководств по соблюдению обязательных требований </w:t>
            </w:r>
            <w:r>
              <w:rPr>
                <w:rFonts w:eastAsia="Calibri"/>
                <w:sz w:val="22"/>
                <w:szCs w:val="22"/>
              </w:rPr>
              <w:t>в сфере земельных отношений при направлении их в адрес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администрации уполномоченным федеральным органом исполнительной власти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8A" w:rsidRPr="00B5315D" w:rsidRDefault="00342F8A" w:rsidP="00342F8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8A" w:rsidRPr="00B5315D" w:rsidRDefault="00342F8A" w:rsidP="006723FF">
            <w:pPr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По мере необходимости в течение года</w:t>
            </w:r>
          </w:p>
        </w:tc>
      </w:tr>
      <w:tr w:rsidR="00342F8A" w:rsidRPr="00B5315D" w:rsidTr="006723FF">
        <w:trPr>
          <w:trHeight w:val="167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F8A" w:rsidRPr="00B5315D" w:rsidRDefault="00342F8A" w:rsidP="00342F8A">
            <w:pPr>
              <w:ind w:firstLine="33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F8A" w:rsidRPr="00B5315D" w:rsidRDefault="00342F8A" w:rsidP="00342F8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F8A" w:rsidRPr="00B5315D" w:rsidRDefault="00342F8A" w:rsidP="006723F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и поддержание в актуальном состоянии на официальном сайте в сети «Интернет» информации, перечень которой предусмотрен Положением о виде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F8A" w:rsidRPr="00B5315D" w:rsidRDefault="00342F8A" w:rsidP="00342F8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8A" w:rsidRPr="00B5315D" w:rsidRDefault="00342F8A" w:rsidP="00342F8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 мере обновления</w:t>
            </w:r>
          </w:p>
        </w:tc>
      </w:tr>
      <w:tr w:rsidR="00342F8A" w:rsidRPr="00B5315D" w:rsidTr="006723FF">
        <w:trPr>
          <w:trHeight w:val="45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F8A" w:rsidRPr="00B5315D" w:rsidRDefault="00342F8A" w:rsidP="00342F8A">
            <w:pPr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F8A" w:rsidRPr="00B5315D" w:rsidRDefault="00342F8A" w:rsidP="00342F8A">
            <w:pPr>
              <w:ind w:firstLine="34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Консультирование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F8A" w:rsidRDefault="00342F8A" w:rsidP="00342F8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9F028C">
              <w:rPr>
                <w:rFonts w:eastAsia="Calibri"/>
                <w:sz w:val="22"/>
                <w:szCs w:val="22"/>
              </w:rPr>
              <w:t>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земельного контроля.</w:t>
            </w:r>
          </w:p>
          <w:p w:rsidR="00342F8A" w:rsidRPr="009F028C" w:rsidRDefault="00342F8A" w:rsidP="00342F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Консультирование осуществляется посредствам </w:t>
            </w:r>
            <w:r>
              <w:rPr>
                <w:sz w:val="22"/>
                <w:szCs w:val="22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8A" w:rsidRPr="00B5315D" w:rsidRDefault="00342F8A" w:rsidP="00342F8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8A" w:rsidRPr="00B5315D" w:rsidRDefault="00342F8A" w:rsidP="00342F8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 мере необходимости в течение года</w:t>
            </w:r>
          </w:p>
        </w:tc>
      </w:tr>
      <w:tr w:rsidR="00342F8A" w:rsidRPr="00B5315D" w:rsidTr="006723FF">
        <w:trPr>
          <w:trHeight w:val="1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F8A" w:rsidRPr="00B5315D" w:rsidRDefault="00342F8A" w:rsidP="00342F8A">
            <w:pPr>
              <w:jc w:val="center"/>
              <w:rPr>
                <w:rFonts w:eastAsia="Calibri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eastAsia="Calibri"/>
                <w:sz w:val="22"/>
                <w:szCs w:val="22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F8A" w:rsidRDefault="00342F8A" w:rsidP="00342F8A">
            <w:pPr>
              <w:ind w:firstLine="34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F8A" w:rsidRDefault="00342F8A" w:rsidP="00342F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8A" w:rsidRDefault="00342F8A" w:rsidP="00342F8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8A" w:rsidRDefault="00342F8A" w:rsidP="00342F8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</w:tr>
      <w:tr w:rsidR="00342F8A" w:rsidRPr="00B5315D" w:rsidTr="006723FF">
        <w:trPr>
          <w:trHeight w:val="19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F8A" w:rsidRPr="00B5315D" w:rsidRDefault="00342F8A" w:rsidP="00342F8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F8A" w:rsidRDefault="00342F8A" w:rsidP="00342F8A">
            <w:pPr>
              <w:ind w:firstLine="34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F8A" w:rsidRPr="009F028C" w:rsidRDefault="00342F8A" w:rsidP="00342F8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Федеральным </w:t>
            </w:r>
            <w:hyperlink r:id="rId5" w:history="1">
              <w:r w:rsidRPr="00E95CF0">
                <w:rPr>
                  <w:sz w:val="22"/>
                  <w:szCs w:val="22"/>
                </w:rPr>
                <w:t>законом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 </w:t>
            </w:r>
            <w:r>
              <w:rPr>
                <w:sz w:val="22"/>
                <w:szCs w:val="22"/>
              </w:rPr>
              <w:t>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8A" w:rsidRDefault="00342F8A" w:rsidP="00342F8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8A" w:rsidRDefault="00342F8A" w:rsidP="00342F8A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342F8A" w:rsidRDefault="00342F8A" w:rsidP="00342F8A">
      <w:pPr>
        <w:jc w:val="both"/>
        <w:rPr>
          <w:rFonts w:eastAsia="Calibri"/>
          <w:sz w:val="22"/>
          <w:szCs w:val="22"/>
          <w:lang w:eastAsia="en-US"/>
        </w:rPr>
      </w:pPr>
    </w:p>
    <w:p w:rsidR="00342F8A" w:rsidRPr="00AC46DF" w:rsidRDefault="00342F8A" w:rsidP="00342F8A">
      <w:pPr>
        <w:rPr>
          <w:rFonts w:eastAsia="Calibri"/>
          <w:sz w:val="22"/>
          <w:szCs w:val="22"/>
          <w:lang w:eastAsia="en-US"/>
        </w:rPr>
      </w:pPr>
    </w:p>
    <w:p w:rsidR="00342F8A" w:rsidRDefault="00342F8A" w:rsidP="00342F8A">
      <w:pPr>
        <w:rPr>
          <w:rFonts w:eastAsia="Calibri"/>
          <w:sz w:val="22"/>
          <w:szCs w:val="22"/>
          <w:lang w:eastAsia="en-US"/>
        </w:rPr>
      </w:pPr>
    </w:p>
    <w:p w:rsidR="00342F8A" w:rsidRPr="00AC46DF" w:rsidRDefault="00342F8A" w:rsidP="00342F8A">
      <w:pPr>
        <w:rPr>
          <w:rFonts w:eastAsia="Calibri"/>
          <w:sz w:val="28"/>
          <w:szCs w:val="22"/>
          <w:lang w:eastAsia="en-US"/>
        </w:rPr>
      </w:pPr>
      <w:proofErr w:type="gramStart"/>
      <w:r w:rsidRPr="00AC46DF">
        <w:rPr>
          <w:rFonts w:eastAsia="Calibri"/>
          <w:sz w:val="28"/>
          <w:szCs w:val="22"/>
          <w:lang w:eastAsia="en-US"/>
        </w:rPr>
        <w:t>Исполняющий</w:t>
      </w:r>
      <w:proofErr w:type="gramEnd"/>
      <w:r w:rsidRPr="00AC46DF">
        <w:rPr>
          <w:rFonts w:eastAsia="Calibri"/>
          <w:sz w:val="28"/>
          <w:szCs w:val="22"/>
          <w:lang w:eastAsia="en-US"/>
        </w:rPr>
        <w:t xml:space="preserve"> обязанности начальника</w:t>
      </w:r>
    </w:p>
    <w:p w:rsidR="00342F8A" w:rsidRPr="00AC46DF" w:rsidRDefault="00342F8A" w:rsidP="00342F8A">
      <w:pPr>
        <w:tabs>
          <w:tab w:val="left" w:pos="6486"/>
        </w:tabs>
        <w:rPr>
          <w:rFonts w:eastAsia="Calibri"/>
          <w:sz w:val="28"/>
          <w:szCs w:val="22"/>
          <w:lang w:eastAsia="en-US"/>
        </w:rPr>
      </w:pPr>
      <w:r w:rsidRPr="00AC46DF">
        <w:rPr>
          <w:rFonts w:eastAsia="Calibri"/>
          <w:sz w:val="28"/>
          <w:szCs w:val="22"/>
          <w:lang w:eastAsia="en-US"/>
        </w:rPr>
        <w:t xml:space="preserve">отдела архитектуры и градостроительства                     </w:t>
      </w:r>
      <w:r>
        <w:rPr>
          <w:rFonts w:eastAsia="Calibri"/>
          <w:sz w:val="28"/>
          <w:szCs w:val="22"/>
          <w:lang w:eastAsia="en-US"/>
        </w:rPr>
        <w:t xml:space="preserve">               </w:t>
      </w:r>
      <w:r w:rsidRPr="00AC46DF">
        <w:rPr>
          <w:rFonts w:eastAsia="Calibri"/>
          <w:sz w:val="28"/>
          <w:szCs w:val="22"/>
          <w:lang w:eastAsia="en-US"/>
        </w:rPr>
        <w:t xml:space="preserve">Е.В. </w:t>
      </w:r>
      <w:proofErr w:type="spellStart"/>
      <w:r w:rsidRPr="00AC46DF">
        <w:rPr>
          <w:rFonts w:eastAsia="Calibri"/>
          <w:sz w:val="28"/>
          <w:szCs w:val="22"/>
          <w:lang w:eastAsia="en-US"/>
        </w:rPr>
        <w:t>Безиркянова</w:t>
      </w:r>
      <w:proofErr w:type="spellEnd"/>
    </w:p>
    <w:p w:rsidR="00FD0823" w:rsidRDefault="00FD0823"/>
    <w:sectPr w:rsidR="00FD0823" w:rsidSect="00AD19AE">
      <w:headerReference w:type="default" r:id="rId6"/>
      <w:foot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E65" w:rsidRDefault="006723FF">
    <w:pPr>
      <w:pStyle w:val="a5"/>
      <w:jc w:val="center"/>
    </w:pPr>
  </w:p>
  <w:p w:rsidR="00EB5E65" w:rsidRDefault="006723FF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E65" w:rsidRPr="00AD19AE" w:rsidRDefault="006723FF">
    <w:pPr>
      <w:pStyle w:val="a3"/>
      <w:jc w:val="center"/>
      <w:rPr>
        <w:sz w:val="28"/>
        <w:szCs w:val="28"/>
      </w:rPr>
    </w:pPr>
    <w:r w:rsidRPr="00AD19AE">
      <w:rPr>
        <w:sz w:val="28"/>
        <w:szCs w:val="28"/>
      </w:rPr>
      <w:fldChar w:fldCharType="begin"/>
    </w:r>
    <w:r w:rsidRPr="00AD19AE">
      <w:rPr>
        <w:sz w:val="28"/>
        <w:szCs w:val="28"/>
      </w:rPr>
      <w:instrText>PAGE   \* MERGEFORMAT</w:instrText>
    </w:r>
    <w:r w:rsidRPr="00AD19AE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AD19AE">
      <w:rPr>
        <w:sz w:val="28"/>
        <w:szCs w:val="28"/>
      </w:rPr>
      <w:fldChar w:fldCharType="end"/>
    </w:r>
  </w:p>
  <w:p w:rsidR="00EB5E65" w:rsidRDefault="006723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0F2"/>
    <w:rsid w:val="0000605E"/>
    <w:rsid w:val="000E1317"/>
    <w:rsid w:val="00115509"/>
    <w:rsid w:val="00125667"/>
    <w:rsid w:val="001359AB"/>
    <w:rsid w:val="001D2542"/>
    <w:rsid w:val="002520F2"/>
    <w:rsid w:val="00293DAE"/>
    <w:rsid w:val="00342F8A"/>
    <w:rsid w:val="004247CD"/>
    <w:rsid w:val="00577689"/>
    <w:rsid w:val="005B3F87"/>
    <w:rsid w:val="006723FF"/>
    <w:rsid w:val="008217AE"/>
    <w:rsid w:val="009168E9"/>
    <w:rsid w:val="0091764C"/>
    <w:rsid w:val="00AF4114"/>
    <w:rsid w:val="00B40EB6"/>
    <w:rsid w:val="00B50376"/>
    <w:rsid w:val="00B7395B"/>
    <w:rsid w:val="00B97868"/>
    <w:rsid w:val="00C131EF"/>
    <w:rsid w:val="00C85762"/>
    <w:rsid w:val="00C9323A"/>
    <w:rsid w:val="00CB7C19"/>
    <w:rsid w:val="00D51AA6"/>
    <w:rsid w:val="00E42495"/>
    <w:rsid w:val="00EA302A"/>
    <w:rsid w:val="00F43AB5"/>
    <w:rsid w:val="00F81EC2"/>
    <w:rsid w:val="00FD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2F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42F8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342F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342F8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342F8A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723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23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2F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42F8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342F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342F8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342F8A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723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23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AB379AAFAA1D100E328F2BAF8EED5A2F2B76C9320D2F17931C22AAB6D3F68CA0190E3892E5C305E8C6BBD71DFE0039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Общий отдел</cp:lastModifiedBy>
  <cp:revision>3</cp:revision>
  <cp:lastPrinted>2022-02-10T08:24:00Z</cp:lastPrinted>
  <dcterms:created xsi:type="dcterms:W3CDTF">2022-02-10T08:17:00Z</dcterms:created>
  <dcterms:modified xsi:type="dcterms:W3CDTF">2022-02-10T08:24:00Z</dcterms:modified>
</cp:coreProperties>
</file>