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A9" w:rsidRPr="00255EA9" w:rsidRDefault="003C6CE7" w:rsidP="00D934D0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-1192530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564C92" w:rsidRDefault="00D934D0" w:rsidP="00564C92">
      <w:pPr>
        <w:tabs>
          <w:tab w:val="left" w:pos="8080"/>
        </w:tabs>
      </w:pPr>
      <w:r>
        <w:t xml:space="preserve">от </w:t>
      </w:r>
      <w:r w:rsidR="00FD5867">
        <w:t xml:space="preserve"> </w:t>
      </w:r>
      <w:r w:rsidR="006C674E">
        <w:t>20.12.2017</w:t>
      </w:r>
      <w:r w:rsidR="00564C92">
        <w:t xml:space="preserve">                   </w:t>
      </w:r>
      <w:r w:rsidR="005128A0">
        <w:t xml:space="preserve">            </w:t>
      </w:r>
      <w:r w:rsidR="009D0BCF">
        <w:t xml:space="preserve">                             </w:t>
      </w:r>
      <w:r w:rsidR="005128A0">
        <w:t xml:space="preserve">                 </w:t>
      </w:r>
      <w:r w:rsidR="00DC2F8A">
        <w:t xml:space="preserve"> </w:t>
      </w:r>
      <w:r w:rsidR="00FD5867">
        <w:t xml:space="preserve">                             </w:t>
      </w:r>
      <w:r w:rsidR="006C674E">
        <w:t xml:space="preserve">          </w:t>
      </w:r>
      <w:r w:rsidR="00FD5867">
        <w:t xml:space="preserve">  </w:t>
      </w:r>
      <w:r w:rsidR="008E0834">
        <w:t xml:space="preserve">№ </w:t>
      </w:r>
      <w:r w:rsidR="006C674E">
        <w:t>1730</w:t>
      </w:r>
    </w:p>
    <w:p w:rsidR="00B2693B" w:rsidRDefault="00D934D0" w:rsidP="00564C92">
      <w:pPr>
        <w:tabs>
          <w:tab w:val="left" w:pos="8080"/>
        </w:tabs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083A89" w:rsidRDefault="00083A89" w:rsidP="001026D3">
      <w:pPr>
        <w:jc w:val="center"/>
        <w:rPr>
          <w:b/>
          <w:bCs/>
          <w:sz w:val="28"/>
          <w:szCs w:val="28"/>
        </w:rPr>
      </w:pPr>
    </w:p>
    <w:p w:rsidR="00650143" w:rsidRPr="00E7148C" w:rsidRDefault="004E11CD" w:rsidP="00650143">
      <w:pPr>
        <w:tabs>
          <w:tab w:val="left" w:pos="851"/>
        </w:tabs>
        <w:jc w:val="center"/>
        <w:rPr>
          <w:b/>
          <w:bCs/>
          <w:kern w:val="1"/>
          <w:sz w:val="28"/>
          <w:szCs w:val="28"/>
          <w:lang w:eastAsia="ar-SA"/>
        </w:rPr>
      </w:pPr>
      <w:r w:rsidRPr="00E7148C">
        <w:rPr>
          <w:b/>
          <w:sz w:val="28"/>
          <w:szCs w:val="28"/>
          <w:lang w:eastAsia="ar-SA"/>
        </w:rPr>
        <w:t>Об утверждении административного регламента  предоставлени</w:t>
      </w:r>
      <w:r w:rsidR="00F3707B">
        <w:rPr>
          <w:b/>
          <w:sz w:val="28"/>
          <w:szCs w:val="28"/>
          <w:lang w:eastAsia="ar-SA"/>
        </w:rPr>
        <w:t>я</w:t>
      </w:r>
      <w:r w:rsidRPr="00E7148C">
        <w:rPr>
          <w:b/>
          <w:sz w:val="28"/>
          <w:szCs w:val="28"/>
          <w:lang w:eastAsia="ar-SA"/>
        </w:rPr>
        <w:t xml:space="preserve"> муниципальной услуги </w:t>
      </w:r>
      <w:r w:rsidR="00650143" w:rsidRPr="00E7148C">
        <w:rPr>
          <w:b/>
          <w:sz w:val="28"/>
          <w:szCs w:val="28"/>
          <w:lang w:eastAsia="ar-SA"/>
        </w:rPr>
        <w:t>«</w:t>
      </w:r>
      <w:r w:rsidR="00650143" w:rsidRPr="00E7148C">
        <w:rPr>
          <w:b/>
          <w:bCs/>
          <w:kern w:val="1"/>
          <w:sz w:val="28"/>
          <w:szCs w:val="28"/>
          <w:lang w:eastAsia="ar-SA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</w:t>
      </w:r>
      <w:r w:rsidR="00650143">
        <w:rPr>
          <w:b/>
          <w:bCs/>
          <w:kern w:val="1"/>
          <w:sz w:val="28"/>
          <w:szCs w:val="28"/>
          <w:lang w:eastAsia="ar-SA"/>
        </w:rPr>
        <w:t>,</w:t>
      </w:r>
      <w:r w:rsidR="00650143" w:rsidRPr="00E7148C">
        <w:rPr>
          <w:b/>
          <w:bCs/>
          <w:kern w:val="1"/>
          <w:sz w:val="28"/>
          <w:szCs w:val="28"/>
          <w:lang w:eastAsia="ar-SA"/>
        </w:rPr>
        <w:t xml:space="preserve"> в собственность, аренду»</w:t>
      </w:r>
    </w:p>
    <w:p w:rsidR="00650143" w:rsidRDefault="00650143" w:rsidP="00650143">
      <w:pPr>
        <w:tabs>
          <w:tab w:val="left" w:pos="851"/>
        </w:tabs>
        <w:suppressAutoHyphens/>
        <w:rPr>
          <w:b/>
          <w:bCs/>
          <w:kern w:val="1"/>
          <w:sz w:val="28"/>
          <w:szCs w:val="28"/>
          <w:lang w:eastAsia="ar-SA"/>
        </w:rPr>
      </w:pPr>
    </w:p>
    <w:p w:rsidR="00650143" w:rsidRPr="00E7148C" w:rsidRDefault="00650143" w:rsidP="00650143">
      <w:pPr>
        <w:tabs>
          <w:tab w:val="left" w:pos="851"/>
        </w:tabs>
        <w:suppressAutoHyphens/>
        <w:rPr>
          <w:b/>
          <w:bCs/>
          <w:kern w:val="1"/>
          <w:sz w:val="28"/>
          <w:szCs w:val="28"/>
          <w:lang w:eastAsia="ar-SA"/>
        </w:rPr>
      </w:pPr>
    </w:p>
    <w:p w:rsidR="00973AA1" w:rsidRDefault="00973AA1" w:rsidP="004E11CD">
      <w:pPr>
        <w:suppressAutoHyphens/>
        <w:ind w:firstLine="851"/>
        <w:jc w:val="both"/>
        <w:rPr>
          <w:sz w:val="28"/>
          <w:szCs w:val="20"/>
        </w:rPr>
      </w:pPr>
      <w:r w:rsidRPr="00973AA1">
        <w:rPr>
          <w:sz w:val="28"/>
          <w:szCs w:val="20"/>
        </w:rPr>
        <w:t>В соответствии с Земельным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от 25 октября 2001 года № 137-ФЗ «О введении в действие Земельного кодекса Российской Федерации», Законом Краснодарского края от 5 ноября 2002 года № 532-КЗ «Об основах регулирования земельных отношений в Краснодарском крае», Уставом Крымского городского поселения Крымского района, п о с т а н о в л я ю:</w:t>
      </w:r>
    </w:p>
    <w:p w:rsidR="004E11CD" w:rsidRDefault="004E11CD" w:rsidP="004E11CD">
      <w:pPr>
        <w:suppressAutoHyphens/>
        <w:ind w:firstLine="851"/>
        <w:jc w:val="both"/>
        <w:rPr>
          <w:sz w:val="28"/>
          <w:szCs w:val="20"/>
        </w:rPr>
      </w:pPr>
      <w:r w:rsidRPr="00E7148C">
        <w:rPr>
          <w:sz w:val="28"/>
          <w:szCs w:val="20"/>
        </w:rPr>
        <w:t>1.</w:t>
      </w:r>
      <w:r w:rsidR="00023721">
        <w:rPr>
          <w:sz w:val="28"/>
          <w:szCs w:val="20"/>
        </w:rPr>
        <w:t> </w:t>
      </w:r>
      <w:r w:rsidRPr="00E7148C">
        <w:rPr>
          <w:sz w:val="28"/>
          <w:szCs w:val="20"/>
        </w:rPr>
        <w:t xml:space="preserve">Утвердить административный регламент предоставления муниципальной услуги </w:t>
      </w:r>
      <w:r w:rsidRPr="00023721">
        <w:rPr>
          <w:sz w:val="28"/>
          <w:szCs w:val="20"/>
        </w:rPr>
        <w:t>«</w:t>
      </w:r>
      <w:r w:rsidR="00023721" w:rsidRPr="00023721">
        <w:rPr>
          <w:bCs/>
          <w:kern w:val="1"/>
          <w:sz w:val="28"/>
          <w:szCs w:val="28"/>
          <w:lang w:eastAsia="ar-SA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Pr="00023721">
        <w:rPr>
          <w:sz w:val="28"/>
          <w:szCs w:val="20"/>
        </w:rPr>
        <w:t>»</w:t>
      </w:r>
      <w:r w:rsidRPr="00E7148C">
        <w:rPr>
          <w:sz w:val="28"/>
          <w:szCs w:val="20"/>
        </w:rPr>
        <w:t xml:space="preserve"> (приложение).</w:t>
      </w:r>
    </w:p>
    <w:p w:rsidR="009D0BCF" w:rsidRPr="00E7148C" w:rsidRDefault="009D0BCF" w:rsidP="004E11CD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Признать утратившим силу постановление администрации Крымского городского поселения Крымского района от 2 декабря 2015 года </w:t>
      </w:r>
      <w:r w:rsidR="00490611">
        <w:rPr>
          <w:sz w:val="28"/>
          <w:szCs w:val="20"/>
        </w:rPr>
        <w:t xml:space="preserve">№1697 </w:t>
      </w:r>
      <w:r>
        <w:rPr>
          <w:sz w:val="28"/>
          <w:szCs w:val="20"/>
        </w:rPr>
        <w:t>«</w:t>
      </w:r>
      <w:r w:rsidRPr="009D0BCF">
        <w:rPr>
          <w:sz w:val="28"/>
          <w:szCs w:val="20"/>
        </w:rPr>
        <w:t>Об утвержден</w:t>
      </w:r>
      <w:r>
        <w:rPr>
          <w:sz w:val="28"/>
          <w:szCs w:val="20"/>
        </w:rPr>
        <w:t>ии административного регламента</w:t>
      </w:r>
      <w:r w:rsidRPr="009D0BCF">
        <w:rPr>
          <w:sz w:val="28"/>
          <w:szCs w:val="20"/>
        </w:rPr>
        <w:t xml:space="preserve"> предоставления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  <w:r>
        <w:rPr>
          <w:sz w:val="28"/>
          <w:szCs w:val="20"/>
        </w:rPr>
        <w:t>.</w:t>
      </w:r>
    </w:p>
    <w:p w:rsidR="00F3707B" w:rsidRDefault="009D0BCF" w:rsidP="00F3707B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8"/>
        </w:rPr>
        <w:t>3</w:t>
      </w:r>
      <w:r w:rsidR="00F3707B">
        <w:rPr>
          <w:sz w:val="28"/>
          <w:szCs w:val="28"/>
        </w:rPr>
        <w:t xml:space="preserve">. </w:t>
      </w:r>
      <w:bookmarkStart w:id="0" w:name="sub_5"/>
      <w:r w:rsidR="00F3707B">
        <w:rPr>
          <w:sz w:val="28"/>
          <w:szCs w:val="28"/>
        </w:rPr>
        <w:t xml:space="preserve">Общему отделу администрации Крымского городского поселения Крымского района (Колесник) </w:t>
      </w:r>
      <w:r w:rsidR="00F3707B">
        <w:rPr>
          <w:sz w:val="28"/>
          <w:szCs w:val="20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</w:t>
      </w:r>
      <w:r>
        <w:rPr>
          <w:sz w:val="28"/>
          <w:szCs w:val="20"/>
        </w:rPr>
        <w:t>.</w:t>
      </w:r>
      <w:r w:rsidR="00F3707B">
        <w:rPr>
          <w:sz w:val="28"/>
          <w:szCs w:val="20"/>
        </w:rPr>
        <w:t xml:space="preserve"> </w:t>
      </w:r>
    </w:p>
    <w:p w:rsidR="00F3707B" w:rsidRDefault="009D0BCF" w:rsidP="00F3707B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F3707B">
        <w:rPr>
          <w:sz w:val="28"/>
          <w:szCs w:val="20"/>
        </w:rPr>
        <w:t xml:space="preserve">. Организационному отделу </w:t>
      </w:r>
      <w:r w:rsidR="00F3707B">
        <w:rPr>
          <w:sz w:val="28"/>
          <w:szCs w:val="28"/>
        </w:rPr>
        <w:t xml:space="preserve">администрации Крымского городского поселения Крымского района (Завгородняя) </w:t>
      </w:r>
      <w:r w:rsidR="00F3707B">
        <w:rPr>
          <w:sz w:val="28"/>
          <w:szCs w:val="20"/>
        </w:rPr>
        <w:t>разместить настоящее</w:t>
      </w:r>
      <w:r w:rsidR="001C5078">
        <w:rPr>
          <w:sz w:val="28"/>
          <w:szCs w:val="20"/>
        </w:rPr>
        <w:t xml:space="preserve"> п</w:t>
      </w:r>
      <w:r w:rsidR="00F3707B">
        <w:rPr>
          <w:sz w:val="28"/>
          <w:szCs w:val="20"/>
        </w:rPr>
        <w:t>остановление на официальном сайте администрации Крымского городского поселения Крымского района</w:t>
      </w:r>
      <w:r w:rsidR="008615AB">
        <w:rPr>
          <w:sz w:val="28"/>
          <w:szCs w:val="20"/>
        </w:rPr>
        <w:t xml:space="preserve"> в сети Интернет</w:t>
      </w:r>
      <w:r w:rsidR="00F3707B">
        <w:rPr>
          <w:sz w:val="28"/>
          <w:szCs w:val="20"/>
        </w:rPr>
        <w:t>.</w:t>
      </w:r>
    </w:p>
    <w:bookmarkEnd w:id="0"/>
    <w:p w:rsidR="00F3707B" w:rsidRDefault="009D0BCF" w:rsidP="00F3707B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3707B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Крымского городского поселения Крымского района </w:t>
      </w:r>
      <w:r w:rsidR="00BE7267">
        <w:rPr>
          <w:sz w:val="28"/>
          <w:szCs w:val="28"/>
        </w:rPr>
        <w:t xml:space="preserve">      А</w:t>
      </w:r>
      <w:r>
        <w:rPr>
          <w:sz w:val="28"/>
          <w:szCs w:val="28"/>
        </w:rPr>
        <w:t xml:space="preserve">.А. </w:t>
      </w:r>
      <w:r w:rsidR="00BE7267">
        <w:rPr>
          <w:sz w:val="28"/>
          <w:szCs w:val="28"/>
        </w:rPr>
        <w:t>Смирнова</w:t>
      </w:r>
      <w:r>
        <w:rPr>
          <w:sz w:val="28"/>
          <w:szCs w:val="28"/>
        </w:rPr>
        <w:t>.</w:t>
      </w:r>
    </w:p>
    <w:p w:rsidR="00F3707B" w:rsidRDefault="009D0BCF" w:rsidP="00F3707B">
      <w:pPr>
        <w:suppressAutoHyphens/>
        <w:ind w:firstLine="360"/>
        <w:jc w:val="both"/>
        <w:rPr>
          <w:sz w:val="28"/>
          <w:szCs w:val="20"/>
          <w:lang w:eastAsia="ar-SA"/>
        </w:rPr>
      </w:pPr>
      <w:bookmarkStart w:id="1" w:name="sub_6"/>
      <w:r>
        <w:rPr>
          <w:sz w:val="28"/>
          <w:szCs w:val="28"/>
        </w:rPr>
        <w:t xml:space="preserve">      6</w:t>
      </w:r>
      <w:r w:rsidR="00F3707B">
        <w:rPr>
          <w:sz w:val="28"/>
          <w:szCs w:val="28"/>
        </w:rPr>
        <w:t xml:space="preserve">. Постановление вступает в силу </w:t>
      </w:r>
      <w:bookmarkEnd w:id="1"/>
      <w:r w:rsidR="00F3707B">
        <w:rPr>
          <w:sz w:val="28"/>
          <w:szCs w:val="28"/>
        </w:rPr>
        <w:t>со дня его обнародования.</w:t>
      </w:r>
    </w:p>
    <w:p w:rsidR="004E11CD" w:rsidRDefault="004E11CD" w:rsidP="004E11CD">
      <w:pPr>
        <w:suppressAutoHyphens/>
        <w:ind w:firstLine="360"/>
        <w:jc w:val="both"/>
        <w:rPr>
          <w:sz w:val="28"/>
          <w:szCs w:val="20"/>
          <w:lang w:eastAsia="ar-SA"/>
        </w:rPr>
      </w:pPr>
    </w:p>
    <w:p w:rsidR="00490611" w:rsidRDefault="00490611" w:rsidP="004E11CD">
      <w:pPr>
        <w:suppressAutoHyphens/>
        <w:ind w:firstLine="360"/>
        <w:jc w:val="both"/>
        <w:rPr>
          <w:sz w:val="28"/>
          <w:szCs w:val="20"/>
          <w:lang w:eastAsia="ar-SA"/>
        </w:rPr>
      </w:pPr>
    </w:p>
    <w:p w:rsidR="00490611" w:rsidRPr="00E7148C" w:rsidRDefault="00490611" w:rsidP="004E11CD">
      <w:pPr>
        <w:suppressAutoHyphens/>
        <w:ind w:firstLine="360"/>
        <w:jc w:val="both"/>
        <w:rPr>
          <w:sz w:val="28"/>
          <w:szCs w:val="20"/>
          <w:lang w:eastAsia="ar-SA"/>
        </w:rPr>
      </w:pPr>
    </w:p>
    <w:p w:rsidR="004E11CD" w:rsidRPr="00E7148C" w:rsidRDefault="004E11CD" w:rsidP="004E11CD">
      <w:pPr>
        <w:suppressAutoHyphens/>
        <w:jc w:val="both"/>
        <w:rPr>
          <w:sz w:val="28"/>
          <w:szCs w:val="28"/>
          <w:lang w:eastAsia="ar-SA"/>
        </w:rPr>
      </w:pPr>
      <w:r w:rsidRPr="00E7148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Крымского городского</w:t>
      </w:r>
    </w:p>
    <w:p w:rsidR="00F3707B" w:rsidRDefault="004E11CD" w:rsidP="00250E49">
      <w:pPr>
        <w:suppressAutoHyphens/>
        <w:jc w:val="both"/>
        <w:rPr>
          <w:sz w:val="28"/>
          <w:szCs w:val="28"/>
          <w:lang w:eastAsia="ar-SA"/>
        </w:rPr>
      </w:pPr>
      <w:r w:rsidRPr="00E7148C">
        <w:rPr>
          <w:sz w:val="28"/>
          <w:szCs w:val="28"/>
          <w:lang w:eastAsia="ar-SA"/>
        </w:rPr>
        <w:t xml:space="preserve">поселения Крымского района        </w:t>
      </w:r>
      <w:r w:rsidRPr="00E7148C">
        <w:rPr>
          <w:sz w:val="28"/>
          <w:szCs w:val="28"/>
          <w:lang w:eastAsia="ar-SA"/>
        </w:rPr>
        <w:tab/>
        <w:t xml:space="preserve">               </w:t>
      </w:r>
      <w:r w:rsidRPr="00E7148C">
        <w:rPr>
          <w:sz w:val="28"/>
          <w:szCs w:val="28"/>
          <w:lang w:eastAsia="ar-SA"/>
        </w:rPr>
        <w:tab/>
      </w:r>
      <w:r w:rsidR="009D0BCF">
        <w:rPr>
          <w:sz w:val="28"/>
          <w:szCs w:val="28"/>
          <w:lang w:eastAsia="ar-SA"/>
        </w:rPr>
        <w:t xml:space="preserve">                     </w:t>
      </w:r>
      <w:r w:rsidRPr="00E7148C">
        <w:rPr>
          <w:sz w:val="28"/>
          <w:szCs w:val="28"/>
          <w:lang w:eastAsia="ar-SA"/>
        </w:rPr>
        <w:tab/>
      </w:r>
      <w:r w:rsidR="009D0BCF">
        <w:rPr>
          <w:sz w:val="28"/>
          <w:szCs w:val="28"/>
          <w:lang w:eastAsia="ar-SA"/>
        </w:rPr>
        <w:t>Я.Г. Будагов</w:t>
      </w:r>
    </w:p>
    <w:p w:rsidR="00832C63" w:rsidRDefault="00832C63" w:rsidP="00250E49">
      <w:pPr>
        <w:suppressAutoHyphens/>
        <w:jc w:val="both"/>
        <w:rPr>
          <w:sz w:val="28"/>
          <w:szCs w:val="28"/>
          <w:lang w:eastAsia="ar-SA"/>
        </w:rPr>
      </w:pPr>
    </w:p>
    <w:p w:rsidR="00832C63" w:rsidRDefault="00832C63" w:rsidP="00250E49">
      <w:pPr>
        <w:suppressAutoHyphens/>
        <w:jc w:val="both"/>
        <w:rPr>
          <w:sz w:val="28"/>
          <w:szCs w:val="28"/>
          <w:lang w:eastAsia="ar-SA"/>
        </w:rPr>
      </w:pPr>
    </w:p>
    <w:p w:rsidR="00832C63" w:rsidRDefault="00832C63" w:rsidP="00250E49">
      <w:pPr>
        <w:suppressAutoHyphens/>
        <w:jc w:val="both"/>
        <w:rPr>
          <w:sz w:val="28"/>
          <w:szCs w:val="28"/>
          <w:lang w:eastAsia="ar-SA"/>
        </w:rPr>
      </w:pPr>
    </w:p>
    <w:p w:rsidR="00832C63" w:rsidRDefault="00832C63" w:rsidP="00250E49">
      <w:pPr>
        <w:suppressAutoHyphens/>
        <w:jc w:val="both"/>
        <w:rPr>
          <w:sz w:val="28"/>
          <w:szCs w:val="28"/>
          <w:lang w:eastAsia="ar-SA"/>
        </w:rPr>
      </w:pPr>
    </w:p>
    <w:p w:rsidR="00832C63" w:rsidRDefault="00832C63" w:rsidP="00250E49">
      <w:pPr>
        <w:suppressAutoHyphens/>
        <w:jc w:val="both"/>
        <w:rPr>
          <w:sz w:val="28"/>
          <w:szCs w:val="28"/>
          <w:lang w:eastAsia="ar-SA"/>
        </w:rPr>
      </w:pPr>
    </w:p>
    <w:p w:rsidR="00832C63" w:rsidRDefault="00832C63" w:rsidP="00250E49">
      <w:pPr>
        <w:suppressAutoHyphens/>
        <w:jc w:val="both"/>
        <w:rPr>
          <w:sz w:val="28"/>
          <w:szCs w:val="28"/>
          <w:lang w:eastAsia="ar-SA"/>
        </w:rPr>
      </w:pPr>
    </w:p>
    <w:p w:rsidR="00832C63" w:rsidRDefault="00832C63" w:rsidP="00250E49">
      <w:pPr>
        <w:suppressAutoHyphens/>
        <w:jc w:val="both"/>
        <w:rPr>
          <w:sz w:val="28"/>
          <w:szCs w:val="28"/>
          <w:lang w:eastAsia="ar-SA"/>
        </w:rPr>
      </w:pPr>
    </w:p>
    <w:p w:rsidR="00832C63" w:rsidRDefault="00832C63" w:rsidP="00250E49">
      <w:pPr>
        <w:suppressAutoHyphens/>
        <w:jc w:val="both"/>
        <w:rPr>
          <w:sz w:val="28"/>
          <w:szCs w:val="28"/>
          <w:lang w:eastAsia="ar-SA"/>
        </w:rPr>
      </w:pPr>
    </w:p>
    <w:p w:rsidR="00832C63" w:rsidRDefault="00832C63" w:rsidP="00250E49">
      <w:pPr>
        <w:suppressAutoHyphens/>
        <w:jc w:val="both"/>
        <w:rPr>
          <w:sz w:val="28"/>
          <w:szCs w:val="28"/>
          <w:lang w:eastAsia="ar-SA"/>
        </w:rPr>
      </w:pPr>
      <w:bookmarkStart w:id="2" w:name="_GoBack"/>
      <w:bookmarkEnd w:id="2"/>
    </w:p>
    <w:sectPr w:rsidR="00832C63" w:rsidSect="008615AB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17C" w:rsidRDefault="00A1317C" w:rsidP="001C5078">
      <w:r>
        <w:separator/>
      </w:r>
    </w:p>
  </w:endnote>
  <w:endnote w:type="continuationSeparator" w:id="0">
    <w:p w:rsidR="00A1317C" w:rsidRDefault="00A1317C" w:rsidP="001C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17C" w:rsidRDefault="00A1317C" w:rsidP="001C5078">
      <w:r>
        <w:separator/>
      </w:r>
    </w:p>
  </w:footnote>
  <w:footnote w:type="continuationSeparator" w:id="0">
    <w:p w:rsidR="00A1317C" w:rsidRDefault="00A1317C" w:rsidP="001C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555677"/>
      <w:docPartObj>
        <w:docPartGallery w:val="Page Numbers (Top of Page)"/>
        <w:docPartUnique/>
      </w:docPartObj>
    </w:sdtPr>
    <w:sdtEndPr/>
    <w:sdtContent>
      <w:p w:rsidR="001C5078" w:rsidRDefault="001C50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5DA">
          <w:rPr>
            <w:noProof/>
          </w:rPr>
          <w:t>2</w:t>
        </w:r>
        <w:r>
          <w:fldChar w:fldCharType="end"/>
        </w:r>
      </w:p>
    </w:sdtContent>
  </w:sdt>
  <w:p w:rsidR="001C5078" w:rsidRDefault="001C507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884FCD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20F0B"/>
    <w:rsid w:val="00023721"/>
    <w:rsid w:val="00030D30"/>
    <w:rsid w:val="0004388E"/>
    <w:rsid w:val="00083A89"/>
    <w:rsid w:val="000A2A9A"/>
    <w:rsid w:val="000A3A74"/>
    <w:rsid w:val="000B6364"/>
    <w:rsid w:val="000C0C7E"/>
    <w:rsid w:val="000E711F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B2C2E"/>
    <w:rsid w:val="001C5078"/>
    <w:rsid w:val="001C7F78"/>
    <w:rsid w:val="001E4A3A"/>
    <w:rsid w:val="00211866"/>
    <w:rsid w:val="002255AE"/>
    <w:rsid w:val="00232267"/>
    <w:rsid w:val="0024188F"/>
    <w:rsid w:val="0025003A"/>
    <w:rsid w:val="00250E49"/>
    <w:rsid w:val="00255215"/>
    <w:rsid w:val="00255EA9"/>
    <w:rsid w:val="00267F9D"/>
    <w:rsid w:val="00274D86"/>
    <w:rsid w:val="00286B34"/>
    <w:rsid w:val="00297D11"/>
    <w:rsid w:val="002E7648"/>
    <w:rsid w:val="00343D25"/>
    <w:rsid w:val="00355515"/>
    <w:rsid w:val="00362B4C"/>
    <w:rsid w:val="003941E1"/>
    <w:rsid w:val="003B75EB"/>
    <w:rsid w:val="003C6CE7"/>
    <w:rsid w:val="003E56AD"/>
    <w:rsid w:val="003F5650"/>
    <w:rsid w:val="00434572"/>
    <w:rsid w:val="00450685"/>
    <w:rsid w:val="004727B6"/>
    <w:rsid w:val="004751FF"/>
    <w:rsid w:val="00490611"/>
    <w:rsid w:val="00491559"/>
    <w:rsid w:val="004A14A1"/>
    <w:rsid w:val="004B047C"/>
    <w:rsid w:val="004B78BE"/>
    <w:rsid w:val="004E11CD"/>
    <w:rsid w:val="005128A0"/>
    <w:rsid w:val="0053160B"/>
    <w:rsid w:val="00564C92"/>
    <w:rsid w:val="005A0F72"/>
    <w:rsid w:val="005A7B2C"/>
    <w:rsid w:val="005B1D08"/>
    <w:rsid w:val="005D0B51"/>
    <w:rsid w:val="00607705"/>
    <w:rsid w:val="00610323"/>
    <w:rsid w:val="00631051"/>
    <w:rsid w:val="00641117"/>
    <w:rsid w:val="00650143"/>
    <w:rsid w:val="006711B7"/>
    <w:rsid w:val="00685AD7"/>
    <w:rsid w:val="006A0C2D"/>
    <w:rsid w:val="006C674E"/>
    <w:rsid w:val="006E650D"/>
    <w:rsid w:val="007352DA"/>
    <w:rsid w:val="00754250"/>
    <w:rsid w:val="00762C85"/>
    <w:rsid w:val="00764FAE"/>
    <w:rsid w:val="00767C4C"/>
    <w:rsid w:val="007714CD"/>
    <w:rsid w:val="007A35BD"/>
    <w:rsid w:val="007A57D0"/>
    <w:rsid w:val="007B7679"/>
    <w:rsid w:val="007D6FB4"/>
    <w:rsid w:val="007E2B5F"/>
    <w:rsid w:val="007F14C1"/>
    <w:rsid w:val="00832C63"/>
    <w:rsid w:val="00835485"/>
    <w:rsid w:val="008615AB"/>
    <w:rsid w:val="0088048F"/>
    <w:rsid w:val="008A5EC8"/>
    <w:rsid w:val="008B39D4"/>
    <w:rsid w:val="008B77E9"/>
    <w:rsid w:val="008C0DC8"/>
    <w:rsid w:val="008D0ECE"/>
    <w:rsid w:val="008D6A32"/>
    <w:rsid w:val="008E0834"/>
    <w:rsid w:val="008F2163"/>
    <w:rsid w:val="00922B15"/>
    <w:rsid w:val="009611B4"/>
    <w:rsid w:val="00973AA1"/>
    <w:rsid w:val="00980331"/>
    <w:rsid w:val="009B7D30"/>
    <w:rsid w:val="009D0BCF"/>
    <w:rsid w:val="009D52B3"/>
    <w:rsid w:val="009E2128"/>
    <w:rsid w:val="00A12764"/>
    <w:rsid w:val="00A1317C"/>
    <w:rsid w:val="00A16E50"/>
    <w:rsid w:val="00A535DA"/>
    <w:rsid w:val="00A62025"/>
    <w:rsid w:val="00A745AB"/>
    <w:rsid w:val="00A91784"/>
    <w:rsid w:val="00A92251"/>
    <w:rsid w:val="00AA0E9C"/>
    <w:rsid w:val="00AA2462"/>
    <w:rsid w:val="00AC2DFD"/>
    <w:rsid w:val="00AC31DE"/>
    <w:rsid w:val="00AE601D"/>
    <w:rsid w:val="00B22633"/>
    <w:rsid w:val="00B2693B"/>
    <w:rsid w:val="00B437E2"/>
    <w:rsid w:val="00B46A2E"/>
    <w:rsid w:val="00B72538"/>
    <w:rsid w:val="00B97940"/>
    <w:rsid w:val="00BE7267"/>
    <w:rsid w:val="00C06BB2"/>
    <w:rsid w:val="00C14A00"/>
    <w:rsid w:val="00C1631F"/>
    <w:rsid w:val="00C17E10"/>
    <w:rsid w:val="00C209DF"/>
    <w:rsid w:val="00C22C8F"/>
    <w:rsid w:val="00C3471C"/>
    <w:rsid w:val="00C37F74"/>
    <w:rsid w:val="00C73EBA"/>
    <w:rsid w:val="00C92229"/>
    <w:rsid w:val="00CC47A4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C319E"/>
    <w:rsid w:val="00DD20FC"/>
    <w:rsid w:val="00E152C9"/>
    <w:rsid w:val="00E25D5D"/>
    <w:rsid w:val="00E46EC2"/>
    <w:rsid w:val="00E63A41"/>
    <w:rsid w:val="00E87BBE"/>
    <w:rsid w:val="00E917C2"/>
    <w:rsid w:val="00E940AC"/>
    <w:rsid w:val="00E96381"/>
    <w:rsid w:val="00F056D8"/>
    <w:rsid w:val="00F116A0"/>
    <w:rsid w:val="00F1190A"/>
    <w:rsid w:val="00F338BD"/>
    <w:rsid w:val="00F3707B"/>
    <w:rsid w:val="00F55AFD"/>
    <w:rsid w:val="00F746E3"/>
    <w:rsid w:val="00F77C19"/>
    <w:rsid w:val="00F834BC"/>
    <w:rsid w:val="00F90667"/>
    <w:rsid w:val="00F957E4"/>
    <w:rsid w:val="00FA35D1"/>
    <w:rsid w:val="00FB1AF2"/>
    <w:rsid w:val="00FB5CE3"/>
    <w:rsid w:val="00FD5867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C18D7"/>
  <w15:docId w15:val="{1984BB4C-3952-45EF-83BD-29EFEE72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C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4E11CD"/>
    <w:rPr>
      <w:b/>
      <w:bCs/>
      <w:sz w:val="28"/>
      <w:szCs w:val="24"/>
    </w:rPr>
  </w:style>
  <w:style w:type="character" w:styleId="aa">
    <w:name w:val="Hyperlink"/>
    <w:uiPriority w:val="99"/>
    <w:unhideWhenUsed/>
    <w:rsid w:val="004E11CD"/>
    <w:rPr>
      <w:color w:val="0000FF"/>
      <w:u w:val="single"/>
    </w:rPr>
  </w:style>
  <w:style w:type="paragraph" w:customStyle="1" w:styleId="ConsPlusNormal">
    <w:name w:val="ConsPlusNormal"/>
    <w:rsid w:val="004E11CD"/>
    <w:pPr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header"/>
    <w:basedOn w:val="a"/>
    <w:link w:val="ac"/>
    <w:uiPriority w:val="99"/>
    <w:unhideWhenUsed/>
    <w:rsid w:val="004E11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E11CD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E11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E11CD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32C63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f">
    <w:name w:val="Plain Text"/>
    <w:basedOn w:val="a"/>
    <w:link w:val="af0"/>
    <w:rsid w:val="00832C63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832C63"/>
    <w:rPr>
      <w:rFonts w:ascii="Courier New" w:hAnsi="Courier New"/>
    </w:rPr>
  </w:style>
  <w:style w:type="paragraph" w:styleId="af1">
    <w:name w:val="Document Map"/>
    <w:basedOn w:val="a"/>
    <w:link w:val="af2"/>
    <w:uiPriority w:val="99"/>
    <w:semiHidden/>
    <w:unhideWhenUsed/>
    <w:rsid w:val="00832C6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832C63"/>
    <w:rPr>
      <w:rFonts w:ascii="Tahoma" w:hAnsi="Tahoma"/>
      <w:sz w:val="16"/>
      <w:szCs w:val="16"/>
      <w:lang w:val="x-none" w:eastAsia="x-none"/>
    </w:rPr>
  </w:style>
  <w:style w:type="paragraph" w:customStyle="1" w:styleId="af3">
    <w:name w:val="Знак"/>
    <w:basedOn w:val="a"/>
    <w:rsid w:val="00832C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832C63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2C63"/>
    <w:rPr>
      <w:rFonts w:ascii="Courier New" w:hAnsi="Courier New" w:cs="Courier New"/>
    </w:rPr>
  </w:style>
  <w:style w:type="paragraph" w:styleId="af4">
    <w:name w:val="No Spacing"/>
    <w:uiPriority w:val="1"/>
    <w:qFormat/>
    <w:rsid w:val="00832C63"/>
    <w:rPr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832C63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32C63"/>
  </w:style>
  <w:style w:type="character" w:styleId="af7">
    <w:name w:val="footnote reference"/>
    <w:uiPriority w:val="99"/>
    <w:semiHidden/>
    <w:unhideWhenUsed/>
    <w:rsid w:val="00832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Gorskiy</cp:lastModifiedBy>
  <cp:revision>2</cp:revision>
  <cp:lastPrinted>2017-12-21T06:06:00Z</cp:lastPrinted>
  <dcterms:created xsi:type="dcterms:W3CDTF">2017-12-21T13:13:00Z</dcterms:created>
  <dcterms:modified xsi:type="dcterms:W3CDTF">2017-12-21T13:13:00Z</dcterms:modified>
</cp:coreProperties>
</file>